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33E0B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41983085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1097F63B" wp14:editId="30CDE889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003AB" w14:textId="35F8A04A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</w:t>
      </w:r>
      <w:r w:rsidR="007D7CDF">
        <w:rPr>
          <w:rFonts w:ascii="Arial" w:hAnsi="Arial" w:cs="Arial"/>
          <w:b/>
          <w:sz w:val="24"/>
          <w:szCs w:val="24"/>
        </w:rPr>
        <w:t>20</w:t>
      </w:r>
    </w:p>
    <w:p w14:paraId="12F96F2C" w14:textId="77777777"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2A995E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2B4A6F56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31A39917" w14:textId="77777777" w:rsidR="00A3080B" w:rsidRDefault="00A3080B" w:rsidP="00A3080B">
      <w:pPr>
        <w:pStyle w:val="Corpodetexto"/>
        <w:spacing w:line="360" w:lineRule="auto"/>
        <w:ind w:firstLine="708"/>
        <w:jc w:val="both"/>
        <w:rPr>
          <w:rFonts w:ascii="Arial" w:eastAsia="DejaVuSans" w:hAnsi="Arial" w:cs="Arial"/>
        </w:rPr>
      </w:pPr>
    </w:p>
    <w:p w14:paraId="6157AAB9" w14:textId="4083C16A" w:rsidR="00A3080B" w:rsidRDefault="00F90BC6" w:rsidP="00CC1F8B">
      <w:pPr>
        <w:pStyle w:val="Corpodetexto"/>
        <w:spacing w:line="360" w:lineRule="auto"/>
        <w:ind w:firstLine="708"/>
        <w:jc w:val="both"/>
        <w:rPr>
          <w:rFonts w:ascii="Arial" w:hAnsi="Arial" w:cs="Arial"/>
        </w:rPr>
      </w:pPr>
      <w:r w:rsidRPr="003300EF">
        <w:rPr>
          <w:rFonts w:ascii="Arial" w:eastAsia="DejaVuSans" w:hAnsi="Arial" w:cs="Arial"/>
        </w:rPr>
        <w:t xml:space="preserve">O Vereador que este subscreve, requer </w:t>
      </w:r>
      <w:r w:rsidR="00A3080B" w:rsidRPr="00A3080B">
        <w:rPr>
          <w:rFonts w:ascii="Arial" w:eastAsia="DejaVuSans" w:hAnsi="Arial" w:cs="Arial"/>
          <w:b/>
          <w:bCs/>
        </w:rPr>
        <w:t>A TÍTULO DE FISCALIZAÇÃO</w:t>
      </w:r>
      <w:r w:rsidR="00A3080B">
        <w:rPr>
          <w:rFonts w:ascii="Arial" w:eastAsia="DejaVuSans" w:hAnsi="Arial" w:cs="Arial"/>
        </w:rPr>
        <w:t xml:space="preserve"> </w:t>
      </w:r>
      <w:r w:rsidRPr="003300EF">
        <w:rPr>
          <w:rFonts w:ascii="Arial" w:eastAsia="DejaVuSans" w:hAnsi="Arial" w:cs="Arial"/>
        </w:rPr>
        <w:t xml:space="preserve">que, ouvida a casa e após os trâmites regimentais, seja enviada correspondência à Secretaria </w:t>
      </w:r>
      <w:r w:rsidR="00CC1F8B">
        <w:rPr>
          <w:rFonts w:ascii="Arial" w:eastAsia="DejaVuSans" w:hAnsi="Arial" w:cs="Arial"/>
        </w:rPr>
        <w:t>competente</w:t>
      </w:r>
      <w:r w:rsidR="002D7733" w:rsidRPr="003300EF">
        <w:rPr>
          <w:rFonts w:ascii="Arial" w:eastAsia="DejaVuSans" w:hAnsi="Arial" w:cs="Arial"/>
        </w:rPr>
        <w:t xml:space="preserve">, </w:t>
      </w:r>
      <w:r w:rsidR="00A3080B" w:rsidRPr="003300EF">
        <w:rPr>
          <w:rFonts w:ascii="Arial" w:eastAsia="DejaVuSans" w:hAnsi="Arial" w:cs="Arial"/>
        </w:rPr>
        <w:t>solicitando</w:t>
      </w:r>
      <w:r w:rsidR="00DF1119" w:rsidRPr="003300EF">
        <w:rPr>
          <w:rFonts w:ascii="Arial" w:eastAsia="DejaVuSans" w:hAnsi="Arial" w:cs="Arial"/>
        </w:rPr>
        <w:t xml:space="preserve"> </w:t>
      </w:r>
      <w:r w:rsidR="00A3080B">
        <w:rPr>
          <w:rFonts w:ascii="Arial" w:hAnsi="Arial" w:cs="Arial"/>
        </w:rPr>
        <w:t xml:space="preserve">que seja </w:t>
      </w:r>
      <w:r w:rsidR="00E14D64">
        <w:rPr>
          <w:rFonts w:ascii="Arial" w:hAnsi="Arial" w:cs="Arial"/>
        </w:rPr>
        <w:t>averiguada e tomada as devidas providências em relação à</w:t>
      </w:r>
      <w:r w:rsidR="00E14D64">
        <w:rPr>
          <w:rFonts w:ascii="Arial" w:hAnsi="Arial" w:cs="Arial"/>
        </w:rPr>
        <w:t xml:space="preserve"> denúncia</w:t>
      </w:r>
      <w:r w:rsidR="00E14D64">
        <w:rPr>
          <w:rFonts w:ascii="Arial" w:hAnsi="Arial" w:cs="Arial"/>
        </w:rPr>
        <w:t xml:space="preserve"> de que as lotações estão rodando sem trocador deixando toda a responsabilidade de receber as passagens, dar troco, verificar quantidade de passageiros ao motorista. </w:t>
      </w:r>
    </w:p>
    <w:p w14:paraId="03CB361F" w14:textId="00E07E8B" w:rsidR="00F90BC6" w:rsidRDefault="00F90BC6" w:rsidP="003300EF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A3080B">
        <w:rPr>
          <w:rFonts w:ascii="Arial" w:hAnsi="Arial" w:cs="Arial"/>
        </w:rPr>
        <w:t>15</w:t>
      </w:r>
      <w:r w:rsidR="00DF1119">
        <w:rPr>
          <w:rFonts w:ascii="Arial" w:hAnsi="Arial" w:cs="Arial"/>
        </w:rPr>
        <w:t xml:space="preserve"> de junho</w:t>
      </w:r>
      <w:r w:rsidR="00A92C02">
        <w:rPr>
          <w:rFonts w:ascii="Arial" w:hAnsi="Arial" w:cs="Arial"/>
        </w:rPr>
        <w:t xml:space="preserve"> de 2020</w:t>
      </w:r>
    </w:p>
    <w:p w14:paraId="25E7F1F2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65EA4F6" wp14:editId="57EB5F5C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98A9C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10875745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332BA851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CE4F262" w14:textId="77777777"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09580F45" w14:textId="2026129F" w:rsidR="00E14D64" w:rsidRDefault="00F90BC6" w:rsidP="00E14D64">
      <w:pPr>
        <w:shd w:val="clear" w:color="auto" w:fill="FFFFFF"/>
        <w:jc w:val="both"/>
        <w:rPr>
          <w:rFonts w:ascii="Arial" w:eastAsia="DejaVuSans" w:hAnsi="Arial" w:cs="Arial"/>
          <w:bCs/>
          <w:kern w:val="2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="002D7733"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="00E14D64" w:rsidRPr="00BB074D">
        <w:rPr>
          <w:rFonts w:ascii="Arial" w:eastAsia="DejaVuSans" w:hAnsi="Arial" w:cs="Arial"/>
          <w:bCs/>
          <w:kern w:val="2"/>
        </w:rPr>
        <w:t xml:space="preserve">Tal pedido visa fazer cumprir a função fiscalizadora do Vereador, assegurado pelo Regimento Interno desta Casa de Leis e pela Lei Orgânica Municipal.  </w:t>
      </w:r>
    </w:p>
    <w:p w14:paraId="18962E82" w14:textId="6FA5252A" w:rsidR="00BD2845" w:rsidRDefault="00E14D64" w:rsidP="00A3080B">
      <w:pPr>
        <w:shd w:val="clear" w:color="auto" w:fill="FFFFFF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EA69D8" wp14:editId="1B2ADCC5">
            <wp:simplePos x="0" y="0"/>
            <wp:positionH relativeFrom="column">
              <wp:posOffset>1748790</wp:posOffset>
            </wp:positionH>
            <wp:positionV relativeFrom="paragraph">
              <wp:posOffset>317500</wp:posOffset>
            </wp:positionV>
            <wp:extent cx="2628265" cy="2447925"/>
            <wp:effectExtent l="0" t="0" r="635" b="9525"/>
            <wp:wrapTight wrapText="bothSides">
              <wp:wrapPolygon edited="0">
                <wp:start x="0" y="0"/>
                <wp:lineTo x="0" y="21516"/>
                <wp:lineTo x="21449" y="21516"/>
                <wp:lineTo x="21449" y="0"/>
                <wp:lineTo x="0" y="0"/>
              </wp:wrapPolygon>
            </wp:wrapTight>
            <wp:docPr id="4" name="Imagem 4" descr="Uma imagem contendo no interior, cadeira, mesa, jan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6-13 at 09.42.57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007F2B" w14:textId="595CB35D" w:rsidR="00E14D64" w:rsidRDefault="00E14D64" w:rsidP="00A3080B">
      <w:pPr>
        <w:shd w:val="clear" w:color="auto" w:fill="FFFFFF"/>
        <w:jc w:val="both"/>
      </w:pPr>
    </w:p>
    <w:sectPr w:rsidR="00E14D64" w:rsidSect="00E14D64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0B42EF"/>
    <w:rsid w:val="002D7733"/>
    <w:rsid w:val="003300EF"/>
    <w:rsid w:val="00567DAA"/>
    <w:rsid w:val="007D7CDF"/>
    <w:rsid w:val="00893B1B"/>
    <w:rsid w:val="00A049B8"/>
    <w:rsid w:val="00A3080B"/>
    <w:rsid w:val="00A92C02"/>
    <w:rsid w:val="00BD2845"/>
    <w:rsid w:val="00C96551"/>
    <w:rsid w:val="00CC1F8B"/>
    <w:rsid w:val="00DF1119"/>
    <w:rsid w:val="00E14D64"/>
    <w:rsid w:val="00ED7C77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15F9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C77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nhideWhenUsed/>
    <w:rsid w:val="00A3080B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3080B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THAIS LOURENÇO DE FREITAS</cp:lastModifiedBy>
  <cp:revision>2</cp:revision>
  <cp:lastPrinted>2020-06-18T12:59:00Z</cp:lastPrinted>
  <dcterms:created xsi:type="dcterms:W3CDTF">2020-06-18T13:00:00Z</dcterms:created>
  <dcterms:modified xsi:type="dcterms:W3CDTF">2020-06-18T13:00:00Z</dcterms:modified>
</cp:coreProperties>
</file>